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37" w:rsidRDefault="00EF6637" w:rsidP="00EF6637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教育教学办公室专职督导员</w:t>
      </w:r>
    </w:p>
    <w:p w:rsidR="00EF6637" w:rsidRDefault="00EF6637" w:rsidP="00EF6637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督导信息周报表（听课检查）</w:t>
      </w:r>
    </w:p>
    <w:p w:rsidR="00EF6637" w:rsidRDefault="00EF6637" w:rsidP="00EF6637">
      <w:pPr>
        <w:rPr>
          <w:sz w:val="24"/>
        </w:rPr>
      </w:pPr>
      <w:r>
        <w:rPr>
          <w:rFonts w:hint="eastAsia"/>
          <w:sz w:val="24"/>
        </w:rPr>
        <w:t>督导员姓名：</w:t>
      </w: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>填表时间：</w:t>
      </w:r>
    </w:p>
    <w:tbl>
      <w:tblPr>
        <w:tblStyle w:val="a5"/>
        <w:tblW w:w="0" w:type="auto"/>
        <w:tblInd w:w="0" w:type="dxa"/>
        <w:tblLook w:val="01E0"/>
      </w:tblPr>
      <w:tblGrid>
        <w:gridCol w:w="633"/>
        <w:gridCol w:w="1313"/>
        <w:gridCol w:w="1313"/>
        <w:gridCol w:w="1313"/>
        <w:gridCol w:w="1313"/>
        <w:gridCol w:w="1257"/>
        <w:gridCol w:w="1380"/>
      </w:tblGrid>
      <w:tr w:rsidR="00EF6637" w:rsidTr="00EF6637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听课情况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听课时间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课程类型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</w:tr>
      <w:tr w:rsidR="00EF6637" w:rsidTr="00EF663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</w:tr>
      <w:tr w:rsidR="00EF6637" w:rsidTr="00EF6637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</w:tr>
      <w:tr w:rsidR="00EF6637" w:rsidTr="00EF663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</w:tr>
      <w:tr w:rsidR="00EF6637" w:rsidTr="00EF663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7" w:rsidRDefault="00EF6637">
            <w:pPr>
              <w:rPr>
                <w:kern w:val="2"/>
                <w:sz w:val="24"/>
              </w:rPr>
            </w:pPr>
          </w:p>
        </w:tc>
      </w:tr>
      <w:tr w:rsidR="00EF6637" w:rsidTr="00EF6637">
        <w:trPr>
          <w:trHeight w:val="18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听课小结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总体评价：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内容包括：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教师教学态度、教学内容、教学方法及教学手段、教学水平、教学效果等情况；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反映对教学过程的各环节如备课、课堂教学、教材选用、作业批改、课程设计、考试、实践教学等的意见和建议；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反映对培养方案、课程设置、教学评价等方面的意见和建议；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反映对教学管理工作及教学管理部门的意见和建议；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反映教学活动中存在的教风、学风、考风问题；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其它问题。</w:t>
            </w:r>
          </w:p>
        </w:tc>
      </w:tr>
      <w:tr w:rsidR="00EF6637" w:rsidTr="00EF6637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存在问题：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EF6637" w:rsidTr="00EF6637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意见建议：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EF6637" w:rsidTr="00EF6637">
        <w:trPr>
          <w:trHeight w:val="18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教学检查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检查情况：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EF6637" w:rsidTr="00EF6637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存在问题：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EF6637" w:rsidTr="00EF6637">
        <w:trPr>
          <w:trHeight w:val="1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7" w:rsidRDefault="00EF6637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意见建议：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7" w:rsidRDefault="00EF6637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</w:tbl>
    <w:p w:rsidR="008523FB" w:rsidRPr="00EF6637" w:rsidRDefault="00EF6637">
      <w:r>
        <w:rPr>
          <w:rFonts w:hint="eastAsia"/>
        </w:rPr>
        <w:t>注：此表须附《听课记录表》。</w:t>
      </w:r>
    </w:p>
    <w:sectPr w:rsidR="008523FB" w:rsidRPr="00EF6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FB" w:rsidRDefault="008523FB" w:rsidP="00EF6637">
      <w:r>
        <w:separator/>
      </w:r>
    </w:p>
  </w:endnote>
  <w:endnote w:type="continuationSeparator" w:id="1">
    <w:p w:rsidR="008523FB" w:rsidRDefault="008523FB" w:rsidP="00EF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FB" w:rsidRDefault="008523FB" w:rsidP="00EF6637">
      <w:r>
        <w:separator/>
      </w:r>
    </w:p>
  </w:footnote>
  <w:footnote w:type="continuationSeparator" w:id="1">
    <w:p w:rsidR="008523FB" w:rsidRDefault="008523FB" w:rsidP="00EF6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637"/>
    <w:rsid w:val="008523FB"/>
    <w:rsid w:val="00E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标题1"/>
    <w:qFormat/>
    <w:rsid w:val="00EF6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637"/>
    <w:rPr>
      <w:sz w:val="18"/>
      <w:szCs w:val="18"/>
    </w:rPr>
  </w:style>
  <w:style w:type="table" w:styleId="a5">
    <w:name w:val="Table Grid"/>
    <w:basedOn w:val="a1"/>
    <w:rsid w:val="00EF66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Www.SangSan.Cn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刘芃</dc:creator>
  <cp:keywords/>
  <dc:description/>
  <cp:lastModifiedBy>刘芃</cp:lastModifiedBy>
  <cp:revision>2</cp:revision>
  <dcterms:created xsi:type="dcterms:W3CDTF">2017-03-16T08:39:00Z</dcterms:created>
  <dcterms:modified xsi:type="dcterms:W3CDTF">2017-03-16T08:40:00Z</dcterms:modified>
</cp:coreProperties>
</file>